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1B" w:rsidRDefault="003A08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80155" cy="2057400"/>
            <wp:effectExtent l="19050" t="0" r="0" b="0"/>
            <wp:wrapSquare wrapText="bothSides"/>
            <wp:docPr id="1" name="Obraz 1" descr="C:\Users\Małgorzata\Desktop\Documents\PISMA, PISMA Z LOGO\godło,pieczęcie\logo_9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Documents\PISMA, PISMA Z LOGO\godło,pieczęcie\logo_9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</w:p>
    <w:p w:rsidR="003A081B" w:rsidRDefault="003A081B">
      <w:r>
        <w:t xml:space="preserve">                                 </w:t>
      </w:r>
    </w:p>
    <w:p w:rsidR="002B2CC9" w:rsidRPr="002B2CC9" w:rsidRDefault="003A081B">
      <w:pPr>
        <w:rPr>
          <w:rFonts w:ascii="Edwardian Script ITC" w:hAnsi="Edwardian Script ITC"/>
          <w:b/>
          <w:sz w:val="10"/>
          <w:szCs w:val="10"/>
        </w:rPr>
      </w:pPr>
      <w:r>
        <w:t xml:space="preserve">                                                              </w:t>
      </w:r>
      <w:r w:rsidRPr="003A081B">
        <w:rPr>
          <w:rFonts w:ascii="Script MT Bold" w:hAnsi="Script MT Bold"/>
          <w:b/>
          <w:sz w:val="96"/>
          <w:szCs w:val="96"/>
        </w:rPr>
        <w:t xml:space="preserve"> 27.02.2015r.</w:t>
      </w:r>
      <w:r w:rsidRPr="003A081B">
        <w:rPr>
          <w:rFonts w:ascii="Script MT Bold" w:hAnsi="Script MT Bold"/>
          <w:b/>
          <w:sz w:val="96"/>
          <w:szCs w:val="96"/>
        </w:rPr>
        <w:br w:type="textWrapping" w:clear="all"/>
      </w:r>
      <w:r>
        <w:rPr>
          <w:rFonts w:ascii="Edwardian Script ITC" w:hAnsi="Edwardian Script ITC"/>
          <w:b/>
          <w:sz w:val="200"/>
          <w:szCs w:val="200"/>
        </w:rPr>
        <w:t xml:space="preserve">           </w:t>
      </w:r>
    </w:p>
    <w:p w:rsidR="003A081B" w:rsidRPr="002B2CC9" w:rsidRDefault="003A081B" w:rsidP="002B2CC9">
      <w:pPr>
        <w:jc w:val="center"/>
        <w:rPr>
          <w:rFonts w:ascii="Edwardian Script ITC" w:hAnsi="Edwardian Script ITC"/>
          <w:b/>
          <w:sz w:val="230"/>
          <w:szCs w:val="230"/>
        </w:rPr>
      </w:pPr>
      <w:r w:rsidRPr="002B2CC9">
        <w:rPr>
          <w:rFonts w:ascii="Edwardian Script ITC" w:hAnsi="Edwardian Script ITC"/>
          <w:b/>
          <w:sz w:val="230"/>
          <w:szCs w:val="230"/>
        </w:rPr>
        <w:t>25 – lecie</w:t>
      </w:r>
    </w:p>
    <w:p w:rsidR="009507C3" w:rsidRDefault="003A081B" w:rsidP="003A081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d</w:t>
      </w:r>
      <w:r w:rsidRPr="003A081B">
        <w:rPr>
          <w:rFonts w:ascii="Monotype Corsiva" w:hAnsi="Monotype Corsiva"/>
          <w:b/>
          <w:sz w:val="96"/>
          <w:szCs w:val="96"/>
        </w:rPr>
        <w:t>ziałalno</w:t>
      </w:r>
      <w:r w:rsidRPr="003A081B">
        <w:rPr>
          <w:rFonts w:ascii="Monotype Corsiva" w:hAnsi="Monotype Corsiva" w:cs="Times New Roman"/>
          <w:b/>
          <w:sz w:val="96"/>
          <w:szCs w:val="96"/>
        </w:rPr>
        <w:t xml:space="preserve">ści </w:t>
      </w:r>
    </w:p>
    <w:p w:rsidR="003A081B" w:rsidRDefault="003A081B" w:rsidP="002B2CC9">
      <w:pPr>
        <w:spacing w:after="0" w:line="240" w:lineRule="auto"/>
        <w:ind w:left="-284" w:right="-313"/>
        <w:jc w:val="center"/>
      </w:pPr>
      <w:r w:rsidRPr="002B2CC9">
        <w:rPr>
          <w:rFonts w:ascii="Monotype Corsiva" w:hAnsi="Monotype Corsiva" w:cs="Times New Roman"/>
          <w:b/>
          <w:sz w:val="110"/>
          <w:szCs w:val="110"/>
        </w:rPr>
        <w:t>Gminnego Ośrodka Pomocy Społecz</w:t>
      </w:r>
      <w:r w:rsidR="009507C3" w:rsidRPr="002B2CC9">
        <w:rPr>
          <w:rFonts w:ascii="Monotype Corsiva" w:hAnsi="Monotype Corsiva" w:cs="Times New Roman"/>
          <w:b/>
          <w:sz w:val="110"/>
          <w:szCs w:val="110"/>
        </w:rPr>
        <w:t>n</w:t>
      </w:r>
      <w:r w:rsidRPr="002B2CC9">
        <w:rPr>
          <w:rFonts w:ascii="Monotype Corsiva" w:hAnsi="Monotype Corsiva" w:cs="Times New Roman"/>
          <w:b/>
          <w:sz w:val="110"/>
          <w:szCs w:val="110"/>
        </w:rPr>
        <w:t xml:space="preserve">ej </w:t>
      </w:r>
      <w:r w:rsidR="009507C3" w:rsidRPr="002B2CC9">
        <w:rPr>
          <w:rFonts w:ascii="Monotype Corsiva" w:hAnsi="Monotype Corsiva" w:cs="Times New Roman"/>
          <w:b/>
          <w:sz w:val="110"/>
          <w:szCs w:val="110"/>
        </w:rPr>
        <w:t xml:space="preserve">               </w:t>
      </w:r>
      <w:r w:rsidRPr="002B2CC9">
        <w:rPr>
          <w:rFonts w:ascii="Monotype Corsiva" w:hAnsi="Monotype Corsiva" w:cs="Times New Roman"/>
          <w:b/>
          <w:sz w:val="110"/>
          <w:szCs w:val="110"/>
        </w:rPr>
        <w:t>w Szczytnie</w:t>
      </w:r>
    </w:p>
    <w:sectPr w:rsidR="003A081B" w:rsidSect="002B2CC9">
      <w:pgSz w:w="16838" w:h="11906" w:orient="landscape"/>
      <w:pgMar w:top="1135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081B"/>
    <w:rsid w:val="002B2CC9"/>
    <w:rsid w:val="003A081B"/>
    <w:rsid w:val="0095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2015-02-24T09:44:00Z</cp:lastPrinted>
  <dcterms:created xsi:type="dcterms:W3CDTF">2015-02-24T09:29:00Z</dcterms:created>
  <dcterms:modified xsi:type="dcterms:W3CDTF">2015-02-24T09:46:00Z</dcterms:modified>
</cp:coreProperties>
</file>